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4B" w:rsidRPr="003C014B" w:rsidRDefault="003C014B" w:rsidP="009A0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014B">
        <w:rPr>
          <w:rFonts w:ascii="Times New Roman" w:hAnsi="Times New Roman" w:cs="Times New Roman"/>
          <w:b/>
          <w:sz w:val="24"/>
          <w:szCs w:val="24"/>
        </w:rPr>
        <w:t>Házirend</w:t>
      </w:r>
    </w:p>
    <w:p w:rsidR="003C014B" w:rsidRPr="003C014B" w:rsidRDefault="003C014B" w:rsidP="009A0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14B">
        <w:rPr>
          <w:rFonts w:ascii="Times New Roman" w:hAnsi="Times New Roman" w:cs="Times New Roman"/>
          <w:b/>
          <w:sz w:val="24"/>
          <w:szCs w:val="24"/>
        </w:rPr>
        <w:t>2. számú melléklet</w:t>
      </w:r>
    </w:p>
    <w:p w:rsidR="000E027E" w:rsidRDefault="009A004A" w:rsidP="009A00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Kiegészítés a Gércei Általános Iskola házirendjéhez</w:t>
      </w:r>
    </w:p>
    <w:p w:rsidR="009A004A" w:rsidRDefault="009A004A" w:rsidP="009A00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Irányelvek a digitális oktatás megvalósításához</w:t>
      </w:r>
    </w:p>
    <w:p w:rsidR="009A004A" w:rsidRDefault="009A004A" w:rsidP="009A00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5DD" w:rsidRDefault="007C75DD" w:rsidP="00EA5A73">
      <w:pPr>
        <w:rPr>
          <w:rFonts w:ascii="Times New Roman" w:hAnsi="Times New Roman" w:cs="Times New Roman"/>
          <w:sz w:val="24"/>
          <w:szCs w:val="24"/>
        </w:rPr>
      </w:pPr>
    </w:p>
    <w:p w:rsidR="009A004A" w:rsidRDefault="007C75DD" w:rsidP="00EA5A73">
      <w:pPr>
        <w:ind w:left="42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Microsoft 365 re</w:t>
      </w:r>
      <w:r w:rsidR="002457E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dszerét</w:t>
      </w:r>
      <w:r w:rsidRPr="007C75DD">
        <w:rPr>
          <w:rFonts w:ascii="Times New Roman" w:hAnsi="Times New Roman" w:cs="Times New Roman"/>
          <w:sz w:val="24"/>
          <w:szCs w:val="24"/>
        </w:rPr>
        <w:t xml:space="preserve">, azon belül a Microsoft </w:t>
      </w:r>
      <w:proofErr w:type="spellStart"/>
      <w:r w:rsidRPr="007C75DD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7C75DD">
        <w:rPr>
          <w:rFonts w:ascii="Times New Roman" w:hAnsi="Times New Roman" w:cs="Times New Roman"/>
          <w:sz w:val="24"/>
          <w:szCs w:val="24"/>
        </w:rPr>
        <w:t xml:space="preserve"> felületét választottuk az iskolai kommunikáció, a tananyagátadás, a tanítási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75DD">
        <w:rPr>
          <w:rFonts w:ascii="Times New Roman" w:hAnsi="Times New Roman" w:cs="Times New Roman"/>
          <w:sz w:val="24"/>
          <w:szCs w:val="24"/>
        </w:rPr>
        <w:t xml:space="preserve">tanulási folyamat színteréül. A rendszer biztonságos használata, a felület sokoldalú lehetőségei biztosítják a hatékony együttműködést pedagógusok, diákok, szükség esetén külső partnerek között. A </w:t>
      </w:r>
      <w:proofErr w:type="spellStart"/>
      <w:r w:rsidRPr="007C75DD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7C75DD">
        <w:rPr>
          <w:rFonts w:ascii="Times New Roman" w:hAnsi="Times New Roman" w:cs="Times New Roman"/>
          <w:sz w:val="24"/>
          <w:szCs w:val="24"/>
        </w:rPr>
        <w:t xml:space="preserve"> felülete alkalmas arra, hogy a pedagógusok és a tanulók egy jól strukturált </w:t>
      </w:r>
      <w:proofErr w:type="gramStart"/>
      <w:r w:rsidRPr="007C75DD">
        <w:rPr>
          <w:rFonts w:ascii="Times New Roman" w:hAnsi="Times New Roman" w:cs="Times New Roman"/>
          <w:sz w:val="24"/>
          <w:szCs w:val="24"/>
        </w:rPr>
        <w:t>virtuális</w:t>
      </w:r>
      <w:proofErr w:type="gramEnd"/>
      <w:r w:rsidRPr="007C75DD">
        <w:rPr>
          <w:rFonts w:ascii="Times New Roman" w:hAnsi="Times New Roman" w:cs="Times New Roman"/>
          <w:sz w:val="24"/>
          <w:szCs w:val="24"/>
        </w:rPr>
        <w:t xml:space="preserve"> iskolai térben kapcsolódjanak össze.</w:t>
      </w:r>
    </w:p>
    <w:p w:rsidR="00EA5A73" w:rsidRPr="00EA5A73" w:rsidRDefault="00EA5A73" w:rsidP="00EA5A73">
      <w:pPr>
        <w:ind w:left="425" w:firstLine="709"/>
        <w:rPr>
          <w:rFonts w:ascii="Times New Roman" w:hAnsi="Times New Roman" w:cs="Times New Roman"/>
          <w:sz w:val="24"/>
          <w:szCs w:val="24"/>
        </w:rPr>
      </w:pPr>
      <w:r w:rsidRPr="00EA5A73">
        <w:rPr>
          <w:rFonts w:ascii="Times New Roman" w:hAnsi="Times New Roman" w:cs="Times New Roman"/>
          <w:sz w:val="24"/>
          <w:szCs w:val="24"/>
        </w:rPr>
        <w:t>A házirendben megfogalmazott kötelességek és jogok az egyén</w:t>
      </w:r>
      <w:r>
        <w:rPr>
          <w:rFonts w:ascii="Times New Roman" w:hAnsi="Times New Roman" w:cs="Times New Roman"/>
          <w:sz w:val="24"/>
          <w:szCs w:val="24"/>
        </w:rPr>
        <w:t xml:space="preserve">i és közös felelősség növelését </w:t>
      </w:r>
      <w:r w:rsidRPr="00EA5A73">
        <w:rPr>
          <w:rFonts w:ascii="Times New Roman" w:hAnsi="Times New Roman" w:cs="Times New Roman"/>
          <w:sz w:val="24"/>
          <w:szCs w:val="24"/>
        </w:rPr>
        <w:t>szolgálják az online térben is.</w:t>
      </w:r>
    </w:p>
    <w:p w:rsidR="007C75DD" w:rsidRDefault="00EA5A73" w:rsidP="00EA5A73">
      <w:pPr>
        <w:ind w:left="425" w:firstLine="709"/>
        <w:rPr>
          <w:rFonts w:ascii="Times New Roman" w:hAnsi="Times New Roman" w:cs="Times New Roman"/>
          <w:sz w:val="24"/>
          <w:szCs w:val="24"/>
        </w:rPr>
      </w:pPr>
      <w:r w:rsidRPr="00EA5A73">
        <w:rPr>
          <w:rFonts w:ascii="Times New Roman" w:hAnsi="Times New Roman" w:cs="Times New Roman"/>
          <w:sz w:val="24"/>
          <w:szCs w:val="24"/>
        </w:rPr>
        <w:t>A digitális iskolai házirend megalkotása, a meglévő házirend kiegészítése</w:t>
      </w:r>
      <w:r>
        <w:rPr>
          <w:rFonts w:ascii="Times New Roman" w:hAnsi="Times New Roman" w:cs="Times New Roman"/>
          <w:sz w:val="24"/>
          <w:szCs w:val="24"/>
        </w:rPr>
        <w:t xml:space="preserve"> a digitális oktatás működését, </w:t>
      </w:r>
      <w:r w:rsidRPr="00EA5A73">
        <w:rPr>
          <w:rFonts w:ascii="Times New Roman" w:hAnsi="Times New Roman" w:cs="Times New Roman"/>
          <w:sz w:val="24"/>
          <w:szCs w:val="24"/>
        </w:rPr>
        <w:t>az iskolai nevelés és oktatás zavartalan megvalósítását szolgálja.</w:t>
      </w:r>
    </w:p>
    <w:p w:rsidR="0015134D" w:rsidRPr="007C75DD" w:rsidRDefault="0015134D" w:rsidP="00EA5A73">
      <w:pPr>
        <w:ind w:left="425" w:firstLine="709"/>
        <w:rPr>
          <w:rFonts w:ascii="Times New Roman" w:hAnsi="Times New Roman" w:cs="Times New Roman"/>
          <w:sz w:val="24"/>
          <w:szCs w:val="24"/>
        </w:rPr>
      </w:pPr>
    </w:p>
    <w:p w:rsidR="009A004A" w:rsidRDefault="009A004A" w:rsidP="009B4100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A004A">
        <w:rPr>
          <w:rFonts w:ascii="Times New Roman" w:hAnsi="Times New Roman" w:cs="Times New Roman"/>
          <w:sz w:val="24"/>
          <w:szCs w:val="24"/>
        </w:rPr>
        <w:t>A tanulók kötelezettségei:</w:t>
      </w:r>
    </w:p>
    <w:p w:rsidR="009A004A" w:rsidRDefault="009A004A" w:rsidP="00EA5A7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diáknak nincs lehetősége internet elérésére vagy digitális eszköz használatára jelezze osztályfőnökének</w:t>
      </w:r>
      <w:r w:rsidR="00EA5A73">
        <w:rPr>
          <w:rFonts w:ascii="Times New Roman" w:hAnsi="Times New Roman" w:cs="Times New Roman"/>
          <w:sz w:val="24"/>
          <w:szCs w:val="24"/>
        </w:rPr>
        <w:t xml:space="preserve"> - </w:t>
      </w:r>
      <w:r w:rsidR="00EA5A73" w:rsidRPr="00EA5A73">
        <w:rPr>
          <w:rFonts w:ascii="Times New Roman" w:hAnsi="Times New Roman" w:cs="Times New Roman"/>
          <w:sz w:val="24"/>
          <w:szCs w:val="24"/>
        </w:rPr>
        <w:t>Az otthoni internetelérésben az iskolán</w:t>
      </w:r>
      <w:r w:rsidR="00EA5A73">
        <w:rPr>
          <w:rFonts w:ascii="Times New Roman" w:hAnsi="Times New Roman" w:cs="Times New Roman"/>
          <w:sz w:val="24"/>
          <w:szCs w:val="24"/>
        </w:rPr>
        <w:t>kn</w:t>
      </w:r>
      <w:r w:rsidR="00EA5A73" w:rsidRPr="00EA5A73">
        <w:rPr>
          <w:rFonts w:ascii="Times New Roman" w:hAnsi="Times New Roman" w:cs="Times New Roman"/>
          <w:sz w:val="24"/>
          <w:szCs w:val="24"/>
        </w:rPr>
        <w:t>ak nem ál</w:t>
      </w:r>
      <w:r w:rsidR="00EA5A73">
        <w:rPr>
          <w:rFonts w:ascii="Times New Roman" w:hAnsi="Times New Roman" w:cs="Times New Roman"/>
          <w:sz w:val="24"/>
          <w:szCs w:val="24"/>
        </w:rPr>
        <w:t>l módjában segítséget nyújtani.</w:t>
      </w:r>
    </w:p>
    <w:p w:rsidR="009A004A" w:rsidRPr="00F42BCF" w:rsidRDefault="009A004A" w:rsidP="009A004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digitális oktatásban való részvétel kötelező feladat az órarendnek megfelelően</w:t>
      </w:r>
      <w:r w:rsidR="00AD4E96">
        <w:rPr>
          <w:rFonts w:ascii="Times New Roman" w:hAnsi="Times New Roman" w:cs="Times New Roman"/>
          <w:sz w:val="24"/>
          <w:szCs w:val="24"/>
        </w:rPr>
        <w:t xml:space="preserve">, </w:t>
      </w:r>
      <w:r w:rsidR="00AD4E96" w:rsidRPr="00F42BCF">
        <w:rPr>
          <w:rFonts w:ascii="Times New Roman" w:hAnsi="Times New Roman" w:cs="Times New Roman"/>
          <w:sz w:val="24"/>
          <w:szCs w:val="24"/>
        </w:rPr>
        <w:t xml:space="preserve">ezt IKT eszköz vagy internet </w:t>
      </w:r>
      <w:proofErr w:type="gramStart"/>
      <w:r w:rsidR="00AD4E96" w:rsidRPr="00F42BCF">
        <w:rPr>
          <w:rFonts w:ascii="Times New Roman" w:hAnsi="Times New Roman" w:cs="Times New Roman"/>
          <w:sz w:val="24"/>
          <w:szCs w:val="24"/>
        </w:rPr>
        <w:t>hiányában</w:t>
      </w:r>
      <w:proofErr w:type="gramEnd"/>
      <w:r w:rsidR="00AD4E96" w:rsidRPr="00F42BCF">
        <w:rPr>
          <w:rFonts w:ascii="Times New Roman" w:hAnsi="Times New Roman" w:cs="Times New Roman"/>
          <w:sz w:val="24"/>
          <w:szCs w:val="24"/>
        </w:rPr>
        <w:t xml:space="preserve"> az iskolában felügyelet mellett teljesítheti</w:t>
      </w:r>
    </w:p>
    <w:p w:rsidR="005151AB" w:rsidRPr="002E37E0" w:rsidRDefault="002E37E0" w:rsidP="009A004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hiányzásról</w:t>
      </w:r>
      <w:r w:rsidR="005151AB" w:rsidRPr="002E37E0">
        <w:rPr>
          <w:rFonts w:ascii="Times New Roman" w:hAnsi="Times New Roman" w:cs="Times New Roman"/>
          <w:sz w:val="24"/>
          <w:szCs w:val="24"/>
        </w:rPr>
        <w:t xml:space="preserve"> igazolá</w:t>
      </w:r>
      <w:r w:rsidRPr="002E37E0">
        <w:rPr>
          <w:rFonts w:ascii="Times New Roman" w:hAnsi="Times New Roman" w:cs="Times New Roman"/>
          <w:sz w:val="24"/>
          <w:szCs w:val="24"/>
        </w:rPr>
        <w:t>st</w:t>
      </w:r>
      <w:r w:rsidR="005151AB" w:rsidRPr="002E37E0">
        <w:rPr>
          <w:rFonts w:ascii="Times New Roman" w:hAnsi="Times New Roman" w:cs="Times New Roman"/>
          <w:sz w:val="24"/>
          <w:szCs w:val="24"/>
        </w:rPr>
        <w:t xml:space="preserve"> kiállíthatja szülő</w:t>
      </w:r>
      <w:r w:rsidR="00F42BCF">
        <w:rPr>
          <w:rFonts w:ascii="Times New Roman" w:hAnsi="Times New Roman" w:cs="Times New Roman"/>
          <w:sz w:val="24"/>
          <w:szCs w:val="24"/>
        </w:rPr>
        <w:t xml:space="preserve"> – tanévenként 3 nap -,</w:t>
      </w:r>
      <w:r w:rsidR="005151AB" w:rsidRPr="002E37E0">
        <w:rPr>
          <w:rFonts w:ascii="Times New Roman" w:hAnsi="Times New Roman" w:cs="Times New Roman"/>
          <w:sz w:val="24"/>
          <w:szCs w:val="24"/>
        </w:rPr>
        <w:t xml:space="preserve"> illetve orvos,</w:t>
      </w:r>
    </w:p>
    <w:p w:rsidR="009A004A" w:rsidRDefault="009A004A" w:rsidP="009A004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tanuló nem igazolja az óráról való távolmaradásának okát, hiányzása igazolatlannak minősül</w:t>
      </w:r>
    </w:p>
    <w:p w:rsidR="009A004A" w:rsidRDefault="009A004A" w:rsidP="009A004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igazolatlan hiányzás mértéke meghaladja a tanórák 30 %-á</w:t>
      </w:r>
      <w:r w:rsidR="00F42BCF">
        <w:rPr>
          <w:rFonts w:ascii="Times New Roman" w:hAnsi="Times New Roman" w:cs="Times New Roman"/>
          <w:sz w:val="24"/>
          <w:szCs w:val="24"/>
        </w:rPr>
        <w:t>t, a tanuló osztályozó vizsgá</w:t>
      </w:r>
      <w:r>
        <w:rPr>
          <w:rFonts w:ascii="Times New Roman" w:hAnsi="Times New Roman" w:cs="Times New Roman"/>
          <w:sz w:val="24"/>
          <w:szCs w:val="24"/>
        </w:rPr>
        <w:t>ra kötelezhető a nevelőtestület határozata alapján.</w:t>
      </w:r>
    </w:p>
    <w:p w:rsidR="00CB5285" w:rsidRPr="009A004A" w:rsidRDefault="00CB5285" w:rsidP="00CB5285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7674E3" w:rsidRPr="007674E3" w:rsidRDefault="00D03123" w:rsidP="007674E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4E3">
        <w:rPr>
          <w:rFonts w:ascii="Times New Roman" w:hAnsi="Times New Roman" w:cs="Times New Roman"/>
          <w:sz w:val="24"/>
          <w:szCs w:val="24"/>
        </w:rPr>
        <w:t>A digitális o</w:t>
      </w:r>
      <w:r w:rsidR="001225D5" w:rsidRPr="007674E3">
        <w:rPr>
          <w:rFonts w:ascii="Times New Roman" w:hAnsi="Times New Roman" w:cs="Times New Roman"/>
          <w:sz w:val="24"/>
          <w:szCs w:val="24"/>
        </w:rPr>
        <w:t>ktatás során a pedagógusok által kiadott feladatokat a tanulók a megadott határidőre kötelesek teljesíteni. Ha a diák nem küldi meg az elkészített feladatot, t</w:t>
      </w:r>
      <w:r w:rsidR="004B1358" w:rsidRPr="007674E3">
        <w:rPr>
          <w:rFonts w:ascii="Times New Roman" w:hAnsi="Times New Roman" w:cs="Times New Roman"/>
          <w:sz w:val="24"/>
          <w:szCs w:val="24"/>
        </w:rPr>
        <w:t>anár érdemjeggyel szankcionál</w:t>
      </w:r>
      <w:r w:rsidR="001225D5" w:rsidRPr="007674E3">
        <w:rPr>
          <w:rFonts w:ascii="Times New Roman" w:hAnsi="Times New Roman" w:cs="Times New Roman"/>
          <w:sz w:val="24"/>
          <w:szCs w:val="24"/>
        </w:rPr>
        <w:t>ja.</w:t>
      </w:r>
      <w:r w:rsidR="007674E3" w:rsidRPr="007674E3">
        <w:rPr>
          <w:rFonts w:ascii="Times New Roman" w:hAnsi="Times New Roman" w:cs="Times New Roman"/>
          <w:sz w:val="24"/>
          <w:szCs w:val="24"/>
        </w:rPr>
        <w:t xml:space="preserve"> Köteles a pedagógus visszajelzéseit, értékeléseit megtekinteni, a szükséges javításokat elvégezni.</w:t>
      </w:r>
    </w:p>
    <w:p w:rsidR="009A004A" w:rsidRDefault="009A004A" w:rsidP="007674E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03123" w:rsidRDefault="00D03123" w:rsidP="00D0312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225D5" w:rsidRDefault="001225D5" w:rsidP="00CB528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tanulók</w:t>
      </w:r>
      <w:r w:rsidR="007E009A">
        <w:rPr>
          <w:rFonts w:ascii="Times New Roman" w:hAnsi="Times New Roman" w:cs="Times New Roman"/>
          <w:sz w:val="24"/>
          <w:szCs w:val="24"/>
        </w:rPr>
        <w:t xml:space="preserve"> és szüleik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423FB4">
        <w:rPr>
          <w:rFonts w:ascii="Times New Roman" w:hAnsi="Times New Roman" w:cs="Times New Roman"/>
          <w:sz w:val="24"/>
          <w:szCs w:val="24"/>
        </w:rPr>
        <w:t xml:space="preserve"> digitális órarenden kívül </w:t>
      </w:r>
      <w:r w:rsidR="007674E3">
        <w:rPr>
          <w:rFonts w:ascii="Times New Roman" w:hAnsi="Times New Roman" w:cs="Times New Roman"/>
          <w:sz w:val="24"/>
          <w:szCs w:val="24"/>
        </w:rPr>
        <w:t xml:space="preserve">egyéb ügyekben </w:t>
      </w:r>
      <w:r w:rsidR="00423FB4">
        <w:rPr>
          <w:rFonts w:ascii="Times New Roman" w:hAnsi="Times New Roman" w:cs="Times New Roman"/>
          <w:sz w:val="24"/>
          <w:szCs w:val="24"/>
        </w:rPr>
        <w:t>13</w:t>
      </w:r>
      <w:r w:rsidR="005151AB">
        <w:rPr>
          <w:rFonts w:ascii="Times New Roman" w:hAnsi="Times New Roman" w:cs="Times New Roman"/>
          <w:sz w:val="24"/>
          <w:szCs w:val="24"/>
        </w:rPr>
        <w:t xml:space="preserve">-14 </w:t>
      </w:r>
      <w:r>
        <w:rPr>
          <w:rFonts w:ascii="Times New Roman" w:hAnsi="Times New Roman" w:cs="Times New Roman"/>
          <w:sz w:val="24"/>
          <w:szCs w:val="24"/>
        </w:rPr>
        <w:t>óráig vehetik fel a kapcsolatot a pedagógusaikkal.</w:t>
      </w:r>
      <w:r w:rsidR="00CB5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4E3" w:rsidRPr="00CB5285" w:rsidRDefault="007674E3" w:rsidP="007674E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225D5" w:rsidRDefault="001225D5" w:rsidP="009A004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diákok a digitális okt</w:t>
      </w:r>
      <w:r w:rsidR="004B1358">
        <w:rPr>
          <w:rFonts w:ascii="Times New Roman" w:hAnsi="Times New Roman" w:cs="Times New Roman"/>
          <w:sz w:val="24"/>
          <w:szCs w:val="24"/>
        </w:rPr>
        <w:t>atás során érdemjegyet szerez</w:t>
      </w:r>
      <w:r>
        <w:rPr>
          <w:rFonts w:ascii="Times New Roman" w:hAnsi="Times New Roman" w:cs="Times New Roman"/>
          <w:sz w:val="24"/>
          <w:szCs w:val="24"/>
        </w:rPr>
        <w:t xml:space="preserve">nek a </w:t>
      </w:r>
      <w:r w:rsidR="004B1358">
        <w:rPr>
          <w:rFonts w:ascii="Times New Roman" w:hAnsi="Times New Roman" w:cs="Times New Roman"/>
          <w:sz w:val="24"/>
          <w:szCs w:val="24"/>
        </w:rPr>
        <w:t xml:space="preserve">pedagógusok útmutatásai alapján, </w:t>
      </w:r>
      <w:r w:rsidR="00825496">
        <w:rPr>
          <w:rFonts w:ascii="Times New Roman" w:hAnsi="Times New Roman" w:cs="Times New Roman"/>
          <w:sz w:val="24"/>
          <w:szCs w:val="24"/>
        </w:rPr>
        <w:t xml:space="preserve">melyek </w:t>
      </w:r>
      <w:r w:rsidR="004B1358">
        <w:rPr>
          <w:rFonts w:ascii="Times New Roman" w:hAnsi="Times New Roman" w:cs="Times New Roman"/>
          <w:sz w:val="24"/>
          <w:szCs w:val="24"/>
        </w:rPr>
        <w:t>a félévi és év végi osztályzat részét képezik.</w:t>
      </w:r>
    </w:p>
    <w:p w:rsidR="00D03123" w:rsidRDefault="00D03123" w:rsidP="00D0312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A25BB" w:rsidRPr="003C014B" w:rsidRDefault="001A25BB" w:rsidP="001A25B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5BB">
        <w:rPr>
          <w:rFonts w:ascii="Times New Roman" w:hAnsi="Times New Roman" w:cs="Times New Roman"/>
          <w:sz w:val="24"/>
          <w:szCs w:val="24"/>
        </w:rPr>
        <w:t>A számonkéréseket egyértelműen és időben jelzik a pedagógusok. A témazárót legalább egy héttel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5BB">
        <w:rPr>
          <w:rFonts w:ascii="Times New Roman" w:hAnsi="Times New Roman" w:cs="Times New Roman"/>
          <w:sz w:val="24"/>
          <w:szCs w:val="24"/>
        </w:rPr>
        <w:t xml:space="preserve">tervezett számonkérés előtt a </w:t>
      </w:r>
      <w:proofErr w:type="spellStart"/>
      <w:r w:rsidRPr="001A25BB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1A25BB">
        <w:rPr>
          <w:rFonts w:ascii="Times New Roman" w:hAnsi="Times New Roman" w:cs="Times New Roman"/>
          <w:sz w:val="24"/>
          <w:szCs w:val="24"/>
        </w:rPr>
        <w:t xml:space="preserve"> felületén </w:t>
      </w:r>
      <w:r w:rsidR="00423FB4">
        <w:rPr>
          <w:rFonts w:ascii="Times New Roman" w:hAnsi="Times New Roman" w:cs="Times New Roman"/>
          <w:sz w:val="24"/>
          <w:szCs w:val="24"/>
        </w:rPr>
        <w:t xml:space="preserve">bejelenti a pedagógus, </w:t>
      </w:r>
      <w:r w:rsidR="00423FB4" w:rsidRPr="003C014B">
        <w:rPr>
          <w:rFonts w:ascii="Times New Roman" w:hAnsi="Times New Roman" w:cs="Times New Roman"/>
          <w:sz w:val="24"/>
          <w:szCs w:val="24"/>
        </w:rPr>
        <w:t>a számonkérés egyéb</w:t>
      </w:r>
      <w:r w:rsidR="00F42BCF" w:rsidRPr="003C014B">
        <w:rPr>
          <w:rFonts w:ascii="Times New Roman" w:hAnsi="Times New Roman" w:cs="Times New Roman"/>
          <w:sz w:val="24"/>
          <w:szCs w:val="24"/>
        </w:rPr>
        <w:t xml:space="preserve"> formáit nem kell megelőznie bejelentésnek</w:t>
      </w:r>
      <w:r w:rsidRPr="003C014B">
        <w:rPr>
          <w:rFonts w:ascii="Times New Roman" w:hAnsi="Times New Roman" w:cs="Times New Roman"/>
          <w:sz w:val="24"/>
          <w:szCs w:val="24"/>
        </w:rPr>
        <w:t>.</w:t>
      </w:r>
    </w:p>
    <w:p w:rsidR="00D03123" w:rsidRPr="00D03123" w:rsidRDefault="00D03123" w:rsidP="00D03123">
      <w:pPr>
        <w:rPr>
          <w:rFonts w:ascii="Times New Roman" w:hAnsi="Times New Roman" w:cs="Times New Roman"/>
          <w:sz w:val="24"/>
          <w:szCs w:val="24"/>
        </w:rPr>
      </w:pPr>
    </w:p>
    <w:p w:rsidR="009A7769" w:rsidRDefault="009A7769" w:rsidP="004A506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7769">
        <w:rPr>
          <w:rFonts w:ascii="Times New Roman" w:hAnsi="Times New Roman" w:cs="Times New Roman"/>
          <w:sz w:val="24"/>
          <w:szCs w:val="24"/>
        </w:rPr>
        <w:t xml:space="preserve">Elvárás a </w:t>
      </w:r>
      <w:proofErr w:type="spellStart"/>
      <w:r w:rsidRPr="009A7769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9A7769">
        <w:rPr>
          <w:rFonts w:ascii="Times New Roman" w:hAnsi="Times New Roman" w:cs="Times New Roman"/>
          <w:sz w:val="24"/>
          <w:szCs w:val="24"/>
        </w:rPr>
        <w:t xml:space="preserve"> felületein is (bejegyzések</w:t>
      </w:r>
      <w:r>
        <w:rPr>
          <w:rFonts w:ascii="Times New Roman" w:hAnsi="Times New Roman" w:cs="Times New Roman"/>
          <w:sz w:val="24"/>
          <w:szCs w:val="24"/>
        </w:rPr>
        <w:t xml:space="preserve">, csevegés </w:t>
      </w:r>
      <w:r w:rsidRPr="009A7769">
        <w:rPr>
          <w:rFonts w:ascii="Times New Roman" w:hAnsi="Times New Roman" w:cs="Times New Roman"/>
          <w:sz w:val="24"/>
          <w:szCs w:val="24"/>
        </w:rPr>
        <w:t>stb.), hogy minden tanuló</w:t>
      </w:r>
      <w:r w:rsidR="004A5066">
        <w:rPr>
          <w:rFonts w:ascii="Times New Roman" w:hAnsi="Times New Roman" w:cs="Times New Roman"/>
          <w:sz w:val="24"/>
          <w:szCs w:val="24"/>
        </w:rPr>
        <w:t xml:space="preserve"> </w:t>
      </w:r>
      <w:r w:rsidRPr="004A5066">
        <w:rPr>
          <w:rFonts w:ascii="Times New Roman" w:hAnsi="Times New Roman" w:cs="Times New Roman"/>
          <w:sz w:val="24"/>
          <w:szCs w:val="24"/>
        </w:rPr>
        <w:t>mindig kult</w:t>
      </w:r>
      <w:r w:rsidR="004A5066" w:rsidRPr="004A5066">
        <w:rPr>
          <w:rFonts w:ascii="Times New Roman" w:hAnsi="Times New Roman" w:cs="Times New Roman"/>
          <w:sz w:val="24"/>
          <w:szCs w:val="24"/>
        </w:rPr>
        <w:t xml:space="preserve">uráltan </w:t>
      </w:r>
      <w:r w:rsidRPr="004A5066">
        <w:rPr>
          <w:rFonts w:ascii="Times New Roman" w:hAnsi="Times New Roman" w:cs="Times New Roman"/>
          <w:sz w:val="24"/>
          <w:szCs w:val="24"/>
        </w:rPr>
        <w:t>nyilvánuljon meg. Olyan üzenetet fogalmazzon meg,</w:t>
      </w:r>
      <w:r w:rsidR="008F03CF" w:rsidRPr="004A5066">
        <w:rPr>
          <w:rFonts w:ascii="Times New Roman" w:hAnsi="Times New Roman" w:cs="Times New Roman"/>
          <w:sz w:val="24"/>
          <w:szCs w:val="24"/>
        </w:rPr>
        <w:t xml:space="preserve"> </w:t>
      </w:r>
      <w:r w:rsidRPr="004A5066">
        <w:rPr>
          <w:rFonts w:ascii="Times New Roman" w:hAnsi="Times New Roman" w:cs="Times New Roman"/>
          <w:sz w:val="24"/>
          <w:szCs w:val="24"/>
        </w:rPr>
        <w:t>amely mások számára nem sértő, bántó</w:t>
      </w:r>
      <w:r w:rsidR="008F03CF" w:rsidRPr="004A5066">
        <w:rPr>
          <w:rFonts w:ascii="Times New Roman" w:hAnsi="Times New Roman" w:cs="Times New Roman"/>
          <w:sz w:val="24"/>
          <w:szCs w:val="24"/>
        </w:rPr>
        <w:t>.</w:t>
      </w:r>
    </w:p>
    <w:p w:rsidR="00D03123" w:rsidRPr="00D03123" w:rsidRDefault="00D03123" w:rsidP="00D03123">
      <w:pPr>
        <w:rPr>
          <w:rFonts w:ascii="Times New Roman" w:hAnsi="Times New Roman" w:cs="Times New Roman"/>
          <w:sz w:val="24"/>
          <w:szCs w:val="24"/>
        </w:rPr>
      </w:pPr>
    </w:p>
    <w:p w:rsidR="001225D5" w:rsidRDefault="001225D5" w:rsidP="009A004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Adatvédelem:</w:t>
      </w:r>
    </w:p>
    <w:p w:rsidR="001225D5" w:rsidRDefault="001225D5" w:rsidP="007F140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rögzített és feltöltött digitális tartalmakat kizárólag a Gércei Általános Iskola tanárai és tanulói használhatják. </w:t>
      </w:r>
      <w:r w:rsidR="00923237">
        <w:rPr>
          <w:rFonts w:ascii="Times New Roman" w:hAnsi="Times New Roman" w:cs="Times New Roman"/>
          <w:sz w:val="24"/>
          <w:szCs w:val="24"/>
        </w:rPr>
        <w:t xml:space="preserve">Erről a diákokat tájékoztatni kell. Ettől eltérő tanulói </w:t>
      </w:r>
      <w:r w:rsidR="00B251DA">
        <w:rPr>
          <w:rFonts w:ascii="Times New Roman" w:hAnsi="Times New Roman" w:cs="Times New Roman"/>
          <w:sz w:val="24"/>
          <w:szCs w:val="24"/>
        </w:rPr>
        <w:t>magatartás súlyos szankciókat vo</w:t>
      </w:r>
      <w:r w:rsidR="00923237">
        <w:rPr>
          <w:rFonts w:ascii="Times New Roman" w:hAnsi="Times New Roman" w:cs="Times New Roman"/>
          <w:sz w:val="24"/>
          <w:szCs w:val="24"/>
        </w:rPr>
        <w:t>n maga után.</w:t>
      </w:r>
      <w:r w:rsidR="007F1409">
        <w:rPr>
          <w:rFonts w:ascii="Times New Roman" w:hAnsi="Times New Roman" w:cs="Times New Roman"/>
          <w:sz w:val="24"/>
          <w:szCs w:val="24"/>
        </w:rPr>
        <w:t xml:space="preserve"> </w:t>
      </w:r>
      <w:r w:rsidR="007F1409" w:rsidRPr="007F1409">
        <w:rPr>
          <w:rFonts w:ascii="Times New Roman" w:hAnsi="Times New Roman" w:cs="Times New Roman"/>
          <w:sz w:val="24"/>
          <w:szCs w:val="24"/>
        </w:rPr>
        <w:t xml:space="preserve">A feladatokban elküldött képeket, videókat, megoldásokat a pedagógusok </w:t>
      </w:r>
      <w:r w:rsidR="007F1409">
        <w:rPr>
          <w:rFonts w:ascii="Times New Roman" w:hAnsi="Times New Roman" w:cs="Times New Roman"/>
          <w:sz w:val="24"/>
          <w:szCs w:val="24"/>
        </w:rPr>
        <w:t xml:space="preserve">is </w:t>
      </w:r>
      <w:r w:rsidR="007F1409" w:rsidRPr="007F1409">
        <w:rPr>
          <w:rFonts w:ascii="Times New Roman" w:hAnsi="Times New Roman" w:cs="Times New Roman"/>
          <w:sz w:val="24"/>
          <w:szCs w:val="24"/>
        </w:rPr>
        <w:t>bizalmasan kezelik, azokat</w:t>
      </w:r>
      <w:r w:rsidR="007F1409">
        <w:rPr>
          <w:rFonts w:ascii="Times New Roman" w:hAnsi="Times New Roman" w:cs="Times New Roman"/>
          <w:sz w:val="24"/>
          <w:szCs w:val="24"/>
        </w:rPr>
        <w:t xml:space="preserve"> </w:t>
      </w:r>
      <w:r w:rsidR="007F1409" w:rsidRPr="007F1409">
        <w:rPr>
          <w:rFonts w:ascii="Times New Roman" w:hAnsi="Times New Roman" w:cs="Times New Roman"/>
          <w:sz w:val="24"/>
          <w:szCs w:val="24"/>
        </w:rPr>
        <w:t>harmadik fél számára nem teszik hozzáférhetővé</w:t>
      </w:r>
      <w:r w:rsidR="004A5066">
        <w:rPr>
          <w:rFonts w:ascii="Times New Roman" w:hAnsi="Times New Roman" w:cs="Times New Roman"/>
          <w:sz w:val="24"/>
          <w:szCs w:val="24"/>
        </w:rPr>
        <w:t>.</w:t>
      </w:r>
    </w:p>
    <w:p w:rsidR="007076CB" w:rsidRDefault="007076CB" w:rsidP="007076CB">
      <w:pPr>
        <w:rPr>
          <w:rFonts w:ascii="Times New Roman" w:hAnsi="Times New Roman" w:cs="Times New Roman"/>
          <w:sz w:val="24"/>
          <w:szCs w:val="24"/>
        </w:rPr>
      </w:pPr>
    </w:p>
    <w:p w:rsidR="00D03123" w:rsidRDefault="00D03123" w:rsidP="007076CB">
      <w:pPr>
        <w:rPr>
          <w:rFonts w:ascii="Times New Roman" w:hAnsi="Times New Roman" w:cs="Times New Roman"/>
          <w:sz w:val="24"/>
          <w:szCs w:val="24"/>
        </w:rPr>
      </w:pPr>
    </w:p>
    <w:p w:rsidR="007076CB" w:rsidRPr="007076CB" w:rsidRDefault="007076CB" w:rsidP="007076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76CB">
        <w:rPr>
          <w:rFonts w:ascii="Times New Roman" w:hAnsi="Times New Roman" w:cs="Times New Roman"/>
          <w:sz w:val="24"/>
          <w:szCs w:val="24"/>
          <w:u w:val="single"/>
        </w:rPr>
        <w:t>A nevelőtestület határozata</w:t>
      </w:r>
    </w:p>
    <w:p w:rsidR="007076CB" w:rsidRPr="007076CB" w:rsidRDefault="007076CB" w:rsidP="00831D8E">
      <w:pPr>
        <w:rPr>
          <w:rFonts w:ascii="Times New Roman" w:hAnsi="Times New Roman" w:cs="Times New Roman"/>
          <w:sz w:val="24"/>
          <w:szCs w:val="24"/>
        </w:rPr>
      </w:pPr>
      <w:r w:rsidRPr="007076CB">
        <w:rPr>
          <w:rFonts w:ascii="Times New Roman" w:hAnsi="Times New Roman" w:cs="Times New Roman"/>
          <w:sz w:val="24"/>
          <w:szCs w:val="24"/>
        </w:rPr>
        <w:t>A nevelőtestület a Házirend kiegé</w:t>
      </w:r>
      <w:r>
        <w:rPr>
          <w:rFonts w:ascii="Times New Roman" w:hAnsi="Times New Roman" w:cs="Times New Roman"/>
          <w:sz w:val="24"/>
          <w:szCs w:val="24"/>
        </w:rPr>
        <w:t xml:space="preserve">szítését a </w:t>
      </w:r>
      <w:r w:rsidRPr="003C014B">
        <w:rPr>
          <w:rFonts w:ascii="Times New Roman" w:hAnsi="Times New Roman" w:cs="Times New Roman"/>
          <w:sz w:val="24"/>
          <w:szCs w:val="24"/>
        </w:rPr>
        <w:t>2020. október 22</w:t>
      </w:r>
      <w:r>
        <w:rPr>
          <w:rFonts w:ascii="Times New Roman" w:hAnsi="Times New Roman" w:cs="Times New Roman"/>
          <w:sz w:val="24"/>
          <w:szCs w:val="24"/>
        </w:rPr>
        <w:t>-é</w:t>
      </w:r>
      <w:r w:rsidRPr="007076CB">
        <w:rPr>
          <w:rFonts w:ascii="Times New Roman" w:hAnsi="Times New Roman" w:cs="Times New Roman"/>
          <w:sz w:val="24"/>
          <w:szCs w:val="24"/>
        </w:rPr>
        <w:t xml:space="preserve">n megtartott </w:t>
      </w:r>
      <w:r w:rsidR="003C014B">
        <w:rPr>
          <w:rFonts w:ascii="Times New Roman" w:hAnsi="Times New Roman" w:cs="Times New Roman"/>
          <w:sz w:val="24"/>
          <w:szCs w:val="24"/>
        </w:rPr>
        <w:t xml:space="preserve">online </w:t>
      </w:r>
      <w:r w:rsidRPr="007076CB">
        <w:rPr>
          <w:rFonts w:ascii="Times New Roman" w:hAnsi="Times New Roman" w:cs="Times New Roman"/>
          <w:sz w:val="24"/>
          <w:szCs w:val="24"/>
        </w:rPr>
        <w:t>értekezleten</w:t>
      </w:r>
    </w:p>
    <w:p w:rsidR="007076CB" w:rsidRPr="007076CB" w:rsidRDefault="007076CB" w:rsidP="00831D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76CB">
        <w:rPr>
          <w:rFonts w:ascii="Times New Roman" w:hAnsi="Times New Roman" w:cs="Times New Roman"/>
          <w:sz w:val="24"/>
          <w:szCs w:val="24"/>
        </w:rPr>
        <w:t>megtárgyalta</w:t>
      </w:r>
      <w:proofErr w:type="gramEnd"/>
      <w:r w:rsidRPr="007076CB">
        <w:rPr>
          <w:rFonts w:ascii="Times New Roman" w:hAnsi="Times New Roman" w:cs="Times New Roman"/>
          <w:sz w:val="24"/>
          <w:szCs w:val="24"/>
        </w:rPr>
        <w:t xml:space="preserve"> és elfogadta. A járványügyi helyzetre tekintettel a véleményezési eljárást nem</w:t>
      </w:r>
      <w:r>
        <w:rPr>
          <w:rFonts w:ascii="Times New Roman" w:hAnsi="Times New Roman" w:cs="Times New Roman"/>
          <w:sz w:val="24"/>
          <w:szCs w:val="24"/>
        </w:rPr>
        <w:t xml:space="preserve"> folytatjuk </w:t>
      </w:r>
      <w:r w:rsidRPr="007076CB">
        <w:rPr>
          <w:rFonts w:ascii="Times New Roman" w:hAnsi="Times New Roman" w:cs="Times New Roman"/>
          <w:sz w:val="24"/>
          <w:szCs w:val="24"/>
        </w:rPr>
        <w:t>le.</w:t>
      </w:r>
    </w:p>
    <w:p w:rsidR="007076CB" w:rsidRDefault="007076CB" w:rsidP="00831D8E">
      <w:pPr>
        <w:rPr>
          <w:rFonts w:ascii="Times New Roman" w:hAnsi="Times New Roman" w:cs="Times New Roman"/>
          <w:sz w:val="24"/>
          <w:szCs w:val="24"/>
        </w:rPr>
      </w:pPr>
      <w:r w:rsidRPr="007076CB">
        <w:rPr>
          <w:rFonts w:ascii="Times New Roman" w:hAnsi="Times New Roman" w:cs="Times New Roman"/>
          <w:sz w:val="24"/>
          <w:szCs w:val="24"/>
        </w:rPr>
        <w:t>A Házirend kiegészítése a kihirdetéssel lép hatályba.</w:t>
      </w:r>
    </w:p>
    <w:p w:rsidR="003C014B" w:rsidRDefault="003C014B" w:rsidP="00831D8E">
      <w:pPr>
        <w:rPr>
          <w:rFonts w:ascii="Times New Roman" w:hAnsi="Times New Roman" w:cs="Times New Roman"/>
          <w:sz w:val="24"/>
          <w:szCs w:val="24"/>
        </w:rPr>
      </w:pPr>
    </w:p>
    <w:p w:rsidR="003C014B" w:rsidRDefault="003C014B" w:rsidP="00831D8E">
      <w:pPr>
        <w:rPr>
          <w:rFonts w:ascii="Times New Roman" w:hAnsi="Times New Roman" w:cs="Times New Roman"/>
          <w:sz w:val="24"/>
          <w:szCs w:val="24"/>
        </w:rPr>
      </w:pPr>
    </w:p>
    <w:p w:rsidR="003C014B" w:rsidRDefault="003C014B" w:rsidP="003C014B">
      <w:pPr>
        <w:tabs>
          <w:tab w:val="left" w:pos="56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Zanati Margit</w:t>
      </w:r>
    </w:p>
    <w:p w:rsidR="003C014B" w:rsidRPr="007076CB" w:rsidRDefault="003C014B" w:rsidP="003C014B">
      <w:pPr>
        <w:tabs>
          <w:tab w:val="left" w:pos="552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</w:p>
    <w:sectPr w:rsidR="003C014B" w:rsidRPr="007076CB" w:rsidSect="00BE6D0F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77CC"/>
    <w:multiLevelType w:val="hybridMultilevel"/>
    <w:tmpl w:val="4A84F780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23303E"/>
    <w:multiLevelType w:val="hybridMultilevel"/>
    <w:tmpl w:val="CEB22340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3D1CC1"/>
    <w:multiLevelType w:val="hybridMultilevel"/>
    <w:tmpl w:val="A3160D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4A"/>
    <w:rsid w:val="000E027E"/>
    <w:rsid w:val="001225D5"/>
    <w:rsid w:val="0015134D"/>
    <w:rsid w:val="001A25BB"/>
    <w:rsid w:val="002457E5"/>
    <w:rsid w:val="002E37E0"/>
    <w:rsid w:val="003C014B"/>
    <w:rsid w:val="00423FB4"/>
    <w:rsid w:val="004A5066"/>
    <w:rsid w:val="004B1358"/>
    <w:rsid w:val="005151AB"/>
    <w:rsid w:val="007076CB"/>
    <w:rsid w:val="00763003"/>
    <w:rsid w:val="007674E3"/>
    <w:rsid w:val="007C75DD"/>
    <w:rsid w:val="007E009A"/>
    <w:rsid w:val="007F1409"/>
    <w:rsid w:val="00825496"/>
    <w:rsid w:val="00831D8E"/>
    <w:rsid w:val="008F03CF"/>
    <w:rsid w:val="00923237"/>
    <w:rsid w:val="009A004A"/>
    <w:rsid w:val="009A7769"/>
    <w:rsid w:val="00A06DDF"/>
    <w:rsid w:val="00AD4E96"/>
    <w:rsid w:val="00B251DA"/>
    <w:rsid w:val="00BE6D0F"/>
    <w:rsid w:val="00CB5285"/>
    <w:rsid w:val="00D03123"/>
    <w:rsid w:val="00EA5A73"/>
    <w:rsid w:val="00F4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36BEB-47C9-4951-BA7A-41DB01E9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0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98C71-AFB2-4358-9ED1-20A40761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Zanati Margit</dc:creator>
  <cp:keywords/>
  <dc:description/>
  <cp:lastModifiedBy>Baráth Lajos</cp:lastModifiedBy>
  <cp:revision>2</cp:revision>
  <dcterms:created xsi:type="dcterms:W3CDTF">2021-03-06T14:20:00Z</dcterms:created>
  <dcterms:modified xsi:type="dcterms:W3CDTF">2021-03-06T14:20:00Z</dcterms:modified>
</cp:coreProperties>
</file>